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F1" w:rsidRPr="00744431" w:rsidRDefault="00723EF1" w:rsidP="000B14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</w:p>
    <w:p w:rsidR="00723EF1" w:rsidRPr="00744431" w:rsidRDefault="00723EF1" w:rsidP="000B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к проекту национального стандарта </w:t>
      </w:r>
    </w:p>
    <w:p w:rsidR="00723EF1" w:rsidRPr="00744431" w:rsidRDefault="004571F5" w:rsidP="004571F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4571F5">
        <w:rPr>
          <w:rFonts w:ascii="Times New Roman" w:hAnsi="Times New Roman"/>
          <w:b/>
          <w:sz w:val="24"/>
        </w:rPr>
        <w:t>СТ</w:t>
      </w:r>
      <w:proofErr w:type="gramEnd"/>
      <w:r w:rsidRPr="004571F5">
        <w:rPr>
          <w:rFonts w:ascii="Times New Roman" w:hAnsi="Times New Roman"/>
          <w:b/>
          <w:sz w:val="24"/>
        </w:rPr>
        <w:t xml:space="preserve"> РК EN 1069-1</w:t>
      </w:r>
      <w:r>
        <w:rPr>
          <w:rFonts w:ascii="Times New Roman" w:hAnsi="Times New Roman"/>
          <w:b/>
          <w:sz w:val="24"/>
        </w:rPr>
        <w:t xml:space="preserve"> </w:t>
      </w:r>
      <w:r w:rsidRPr="004571F5">
        <w:rPr>
          <w:rFonts w:ascii="Times New Roman" w:hAnsi="Times New Roman"/>
          <w:b/>
          <w:sz w:val="24"/>
        </w:rPr>
        <w:t>«Горки водные. Часть 1. Требования безопасности и методы испытаний»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194390" w:rsidRPr="00744431" w:rsidTr="008B1FD7">
        <w:trPr>
          <w:trHeight w:val="454"/>
        </w:trPr>
        <w:tc>
          <w:tcPr>
            <w:tcW w:w="15452" w:type="dxa"/>
            <w:gridSpan w:val="5"/>
            <w:vAlign w:val="center"/>
          </w:tcPr>
          <w:p w:rsidR="00194390" w:rsidRPr="00194390" w:rsidRDefault="00194390" w:rsidP="001943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Министерство труда и социальной защиты населения Республики Казахстан» исх. № 04-1-04/13053 от 14.05.2020 г.</w:t>
            </w:r>
          </w:p>
        </w:tc>
      </w:tr>
      <w:tr w:rsidR="00194390" w:rsidRPr="00744431" w:rsidTr="00A81559">
        <w:trPr>
          <w:trHeight w:val="454"/>
        </w:trPr>
        <w:tc>
          <w:tcPr>
            <w:tcW w:w="804" w:type="dxa"/>
            <w:vAlign w:val="center"/>
          </w:tcPr>
          <w:p w:rsidR="00194390" w:rsidRPr="00744431" w:rsidRDefault="00194390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94390" w:rsidRPr="00744431" w:rsidRDefault="00194390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94390" w:rsidRPr="00744431" w:rsidRDefault="00194390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94390" w:rsidRPr="00744431" w:rsidRDefault="00194390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E04E0" w:rsidRPr="00744431" w:rsidTr="00B64DDC">
        <w:trPr>
          <w:trHeight w:val="454"/>
        </w:trPr>
        <w:tc>
          <w:tcPr>
            <w:tcW w:w="15452" w:type="dxa"/>
            <w:gridSpan w:val="5"/>
            <w:vAlign w:val="center"/>
          </w:tcPr>
          <w:p w:rsidR="003E04E0" w:rsidRDefault="003E04E0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МИИР РК</w:t>
            </w:r>
          </w:p>
          <w:p w:rsidR="003E04E0" w:rsidRPr="00B34CBA" w:rsidRDefault="003E04E0" w:rsidP="00FB3AF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25-10/04-2686 от 04.05.2020  г.</w:t>
            </w:r>
          </w:p>
        </w:tc>
      </w:tr>
      <w:tr w:rsidR="003E04E0" w:rsidRPr="00744431" w:rsidTr="00A81559">
        <w:trPr>
          <w:trHeight w:val="454"/>
        </w:trPr>
        <w:tc>
          <w:tcPr>
            <w:tcW w:w="804" w:type="dxa"/>
            <w:vAlign w:val="center"/>
          </w:tcPr>
          <w:p w:rsidR="003E04E0" w:rsidRPr="00744431" w:rsidRDefault="003E04E0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04E0" w:rsidRPr="00744431" w:rsidRDefault="003E04E0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E04E0" w:rsidRPr="00744431" w:rsidRDefault="003E04E0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E04E0" w:rsidRPr="00744431" w:rsidRDefault="003E04E0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E3C82" w:rsidRPr="00744431" w:rsidTr="002A3F5D">
        <w:trPr>
          <w:trHeight w:val="454"/>
        </w:trPr>
        <w:tc>
          <w:tcPr>
            <w:tcW w:w="15452" w:type="dxa"/>
            <w:gridSpan w:val="5"/>
            <w:vAlign w:val="center"/>
          </w:tcPr>
          <w:p w:rsidR="001E3C82" w:rsidRPr="001E3C82" w:rsidRDefault="001E3C82" w:rsidP="001E3C8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контроля качества и безопасности товаров и услуг МЗ РК исх. № 01-21/1937 от 14.05.2020 г.</w:t>
            </w:r>
          </w:p>
        </w:tc>
      </w:tr>
      <w:tr w:rsidR="001E3C82" w:rsidRPr="00744431" w:rsidTr="00A81559">
        <w:trPr>
          <w:trHeight w:val="454"/>
        </w:trPr>
        <w:tc>
          <w:tcPr>
            <w:tcW w:w="804" w:type="dxa"/>
            <w:vAlign w:val="center"/>
          </w:tcPr>
          <w:p w:rsidR="001E3C82" w:rsidRPr="00744431" w:rsidRDefault="001E3C8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E3C82" w:rsidRPr="00744431" w:rsidRDefault="001E3C8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E3C82" w:rsidRPr="00744431" w:rsidRDefault="001E3C82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E3C82" w:rsidRPr="00744431" w:rsidRDefault="001E3C8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E3C82" w:rsidRPr="00744431" w:rsidTr="00775A5B">
        <w:trPr>
          <w:trHeight w:val="454"/>
        </w:trPr>
        <w:tc>
          <w:tcPr>
            <w:tcW w:w="15452" w:type="dxa"/>
            <w:gridSpan w:val="5"/>
            <w:vAlign w:val="center"/>
          </w:tcPr>
          <w:p w:rsidR="001E3C82" w:rsidRPr="001E3C82" w:rsidRDefault="001E3C82" w:rsidP="001E3C8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МИИР РК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1E3C82" w:rsidRPr="00744431" w:rsidTr="00A81559">
        <w:trPr>
          <w:trHeight w:val="454"/>
        </w:trPr>
        <w:tc>
          <w:tcPr>
            <w:tcW w:w="804" w:type="dxa"/>
            <w:vAlign w:val="center"/>
          </w:tcPr>
          <w:p w:rsidR="001E3C82" w:rsidRPr="00744431" w:rsidRDefault="001E3C8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E3C82" w:rsidRPr="00744431" w:rsidRDefault="001E3C8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E3C82" w:rsidRPr="00744431" w:rsidRDefault="001E3C82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E3C82" w:rsidRPr="00744431" w:rsidRDefault="001E3C8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84655" w:rsidRPr="00744431" w:rsidTr="00DD45C5">
        <w:trPr>
          <w:trHeight w:val="454"/>
        </w:trPr>
        <w:tc>
          <w:tcPr>
            <w:tcW w:w="15452" w:type="dxa"/>
            <w:gridSpan w:val="5"/>
            <w:vAlign w:val="center"/>
          </w:tcPr>
          <w:p w:rsidR="00384655" w:rsidRPr="00384655" w:rsidRDefault="00384655" w:rsidP="003846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по защите прав потребителей МТИ РК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384655" w:rsidRPr="00744431" w:rsidTr="00A81559">
        <w:trPr>
          <w:trHeight w:val="454"/>
        </w:trPr>
        <w:tc>
          <w:tcPr>
            <w:tcW w:w="804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84655" w:rsidRPr="00744431" w:rsidRDefault="00384655" w:rsidP="006A5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84655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384655" w:rsidRDefault="00384655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РГУ «Департамент Комитета технического регулирования и метрологии МТИ РК по Актюбинской области»</w:t>
            </w:r>
          </w:p>
          <w:p w:rsidR="00384655" w:rsidRPr="00744431" w:rsidRDefault="00384655" w:rsidP="001259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№21-9-13-6/208 от 08.04.2020 г.</w:t>
            </w:r>
          </w:p>
        </w:tc>
      </w:tr>
      <w:tr w:rsidR="00384655" w:rsidRPr="00744431" w:rsidTr="00A81559">
        <w:trPr>
          <w:trHeight w:val="454"/>
        </w:trPr>
        <w:tc>
          <w:tcPr>
            <w:tcW w:w="804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84655" w:rsidRPr="00744431" w:rsidTr="00382329">
        <w:trPr>
          <w:trHeight w:val="454"/>
        </w:trPr>
        <w:tc>
          <w:tcPr>
            <w:tcW w:w="15452" w:type="dxa"/>
            <w:gridSpan w:val="5"/>
            <w:vAlign w:val="center"/>
          </w:tcPr>
          <w:p w:rsidR="00384655" w:rsidRPr="004571F5" w:rsidRDefault="00384655" w:rsidP="004571F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>Коммунальное государственное учреждение «Управление предпринимательства и</w:t>
            </w:r>
          </w:p>
          <w:p w:rsidR="00384655" w:rsidRPr="00744431" w:rsidRDefault="00384655" w:rsidP="00457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туризма </w:t>
            </w:r>
            <w:proofErr w:type="spellStart"/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>акимата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С</w:t>
            </w: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>еверо-казахстанской</w:t>
            </w:r>
            <w:proofErr w:type="spellEnd"/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исх. № 25.5-11/415 от</w:t>
            </w: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13.04.2020</w:t>
            </w:r>
          </w:p>
        </w:tc>
      </w:tr>
      <w:tr w:rsidR="00384655" w:rsidRPr="00744431" w:rsidTr="00A81559">
        <w:trPr>
          <w:trHeight w:val="454"/>
        </w:trPr>
        <w:tc>
          <w:tcPr>
            <w:tcW w:w="804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84655" w:rsidRPr="00744431" w:rsidRDefault="00384655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84655" w:rsidRPr="00744431" w:rsidTr="00753E52">
        <w:trPr>
          <w:trHeight w:val="454"/>
        </w:trPr>
        <w:tc>
          <w:tcPr>
            <w:tcW w:w="15452" w:type="dxa"/>
            <w:gridSpan w:val="5"/>
            <w:vAlign w:val="center"/>
          </w:tcPr>
          <w:p w:rsidR="00384655" w:rsidRDefault="00384655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РГУ</w:t>
            </w: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«Управление предпринимательства и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туризма </w:t>
            </w:r>
            <w:proofErr w:type="spellStart"/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>акимата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С</w:t>
            </w: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>еверо-казахстанской</w:t>
            </w:r>
            <w:proofErr w:type="spellEnd"/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  <w:p w:rsidR="00384655" w:rsidRPr="00744431" w:rsidRDefault="00384655" w:rsidP="00415B12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исх. </w:t>
            </w:r>
            <w:r w:rsidRPr="00415B12">
              <w:rPr>
                <w:rFonts w:ascii="Times New Roman" w:hAnsi="Times New Roman"/>
                <w:b/>
                <w:sz w:val="24"/>
                <w:lang w:eastAsia="en-US"/>
              </w:rPr>
              <w:t>16.04.2020 ж. № 21-9-13-16/47-151</w:t>
            </w:r>
          </w:p>
        </w:tc>
      </w:tr>
      <w:tr w:rsidR="00384655" w:rsidRPr="00744431" w:rsidTr="00A81559">
        <w:trPr>
          <w:trHeight w:val="454"/>
        </w:trPr>
        <w:tc>
          <w:tcPr>
            <w:tcW w:w="804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84655" w:rsidRPr="00744431" w:rsidRDefault="00384655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84655" w:rsidRPr="00744431" w:rsidTr="00EE6C6B">
        <w:trPr>
          <w:trHeight w:val="454"/>
        </w:trPr>
        <w:tc>
          <w:tcPr>
            <w:tcW w:w="15452" w:type="dxa"/>
            <w:gridSpan w:val="5"/>
            <w:vAlign w:val="center"/>
          </w:tcPr>
          <w:p w:rsidR="00384655" w:rsidRPr="003837C9" w:rsidRDefault="00384655" w:rsidP="003837C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837C9">
              <w:rPr>
                <w:rFonts w:ascii="Times New Roman" w:hAnsi="Times New Roman"/>
                <w:b/>
                <w:sz w:val="24"/>
                <w:lang w:eastAsia="en-US"/>
              </w:rPr>
              <w:t xml:space="preserve">РГУ «Департамент Комитета технического регулирования </w:t>
            </w:r>
          </w:p>
          <w:p w:rsidR="00384655" w:rsidRPr="00744431" w:rsidRDefault="00384655" w:rsidP="0038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и метрологии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С</w:t>
            </w:r>
            <w:r w:rsidRPr="003837C9">
              <w:rPr>
                <w:rFonts w:ascii="Times New Roman" w:hAnsi="Times New Roman"/>
                <w:b/>
                <w:sz w:val="24"/>
                <w:lang w:eastAsia="en-US"/>
              </w:rPr>
              <w:t>еверо-казахстанской</w:t>
            </w:r>
            <w:proofErr w:type="spellEnd"/>
            <w:r w:rsidRPr="003837C9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исх</w:t>
            </w:r>
            <w:r w:rsidRPr="003837C9">
              <w:rPr>
                <w:rFonts w:ascii="Times New Roman" w:hAnsi="Times New Roman"/>
                <w:b/>
                <w:sz w:val="24"/>
                <w:lang w:eastAsia="en-US"/>
              </w:rPr>
              <w:t>. № 21-9-13-16/47-151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16.04.2020 г.</w:t>
            </w:r>
          </w:p>
        </w:tc>
      </w:tr>
      <w:tr w:rsidR="00384655" w:rsidRPr="00744431" w:rsidTr="00A81559">
        <w:trPr>
          <w:trHeight w:val="454"/>
        </w:trPr>
        <w:tc>
          <w:tcPr>
            <w:tcW w:w="804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84655" w:rsidRPr="00744431" w:rsidRDefault="00384655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84655" w:rsidRPr="00744431" w:rsidTr="00DB1AB4">
        <w:trPr>
          <w:trHeight w:val="454"/>
        </w:trPr>
        <w:tc>
          <w:tcPr>
            <w:tcW w:w="15452" w:type="dxa"/>
            <w:gridSpan w:val="5"/>
            <w:vAlign w:val="center"/>
          </w:tcPr>
          <w:p w:rsidR="00384655" w:rsidRPr="00480F21" w:rsidRDefault="00384655" w:rsidP="000D4EB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ГУ «Управление физической культуры и спорта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</w:t>
            </w:r>
            <w:r w:rsidR="000D4EBD">
              <w:rPr>
                <w:rFonts w:ascii="Times New Roman" w:hAnsi="Times New Roman"/>
                <w:b/>
                <w:sz w:val="24"/>
                <w:lang w:eastAsia="en-US"/>
              </w:rPr>
              <w:t>кмолинской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 исх. № 04-09/610-И от 04.05.2020 г.</w:t>
            </w:r>
          </w:p>
        </w:tc>
      </w:tr>
      <w:tr w:rsidR="00384655" w:rsidRPr="00744431" w:rsidTr="00A81559">
        <w:trPr>
          <w:trHeight w:val="454"/>
        </w:trPr>
        <w:tc>
          <w:tcPr>
            <w:tcW w:w="804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84655" w:rsidRPr="00744431" w:rsidRDefault="00384655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84655" w:rsidRPr="00744431" w:rsidTr="0001373B">
        <w:trPr>
          <w:trHeight w:val="454"/>
        </w:trPr>
        <w:tc>
          <w:tcPr>
            <w:tcW w:w="15452" w:type="dxa"/>
            <w:gridSpan w:val="5"/>
            <w:vAlign w:val="center"/>
          </w:tcPr>
          <w:p w:rsidR="00384655" w:rsidRPr="00460817" w:rsidRDefault="00384655" w:rsidP="0046081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Управление строительства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Атырауской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исх. № 18-08-7/606 от 05.05.2020 г.</w:t>
            </w:r>
          </w:p>
        </w:tc>
      </w:tr>
      <w:tr w:rsidR="00384655" w:rsidRPr="00744431" w:rsidTr="00A81559">
        <w:trPr>
          <w:trHeight w:val="454"/>
        </w:trPr>
        <w:tc>
          <w:tcPr>
            <w:tcW w:w="804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84655" w:rsidRPr="00744431" w:rsidRDefault="00384655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84655" w:rsidRPr="00744431" w:rsidTr="00BF6D45">
        <w:trPr>
          <w:trHeight w:val="454"/>
        </w:trPr>
        <w:tc>
          <w:tcPr>
            <w:tcW w:w="15452" w:type="dxa"/>
            <w:gridSpan w:val="5"/>
            <w:vAlign w:val="center"/>
          </w:tcPr>
          <w:p w:rsidR="00384655" w:rsidRPr="00480F21" w:rsidRDefault="00384655" w:rsidP="00480F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Акимат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Алматинской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384655" w:rsidRPr="00744431" w:rsidTr="00A81559">
        <w:trPr>
          <w:trHeight w:val="454"/>
        </w:trPr>
        <w:tc>
          <w:tcPr>
            <w:tcW w:w="804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84655" w:rsidRPr="00744431" w:rsidRDefault="00384655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84655" w:rsidRPr="00744431" w:rsidTr="00637A68">
        <w:trPr>
          <w:trHeight w:val="454"/>
        </w:trPr>
        <w:tc>
          <w:tcPr>
            <w:tcW w:w="15452" w:type="dxa"/>
            <w:gridSpan w:val="5"/>
            <w:vAlign w:val="center"/>
          </w:tcPr>
          <w:p w:rsidR="00384655" w:rsidRPr="00194390" w:rsidRDefault="00384655" w:rsidP="001943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ГУ «Управление физической культуры и спорта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Акимата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</w:t>
            </w:r>
          </w:p>
        </w:tc>
      </w:tr>
      <w:tr w:rsidR="00384655" w:rsidRPr="00744431" w:rsidTr="00A81559">
        <w:trPr>
          <w:trHeight w:val="454"/>
        </w:trPr>
        <w:tc>
          <w:tcPr>
            <w:tcW w:w="804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84655" w:rsidRPr="00744431" w:rsidRDefault="00384655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84655" w:rsidRPr="00744431" w:rsidRDefault="0038465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744431" w:rsidTr="007A3591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Pr="001C20C9" w:rsidRDefault="001C20C9" w:rsidP="001C20C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ГУ «Управление физической культуры и спорта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Атырауской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 исх. № 26-03-19/358 от 13.05.2020 г.</w:t>
            </w:r>
          </w:p>
        </w:tc>
      </w:tr>
      <w:tr w:rsidR="001C20C9" w:rsidRPr="00744431" w:rsidTr="00A81559">
        <w:trPr>
          <w:trHeight w:val="454"/>
        </w:trPr>
        <w:tc>
          <w:tcPr>
            <w:tcW w:w="804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744431" w:rsidRDefault="001C20C9" w:rsidP="006A5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1C20C9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Pr="00CD2F95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 РК «</w:t>
            </w:r>
            <w:proofErr w:type="spell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Атамекен</w:t>
            </w:r>
            <w:proofErr w:type="spell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и</w:t>
            </w:r>
            <w:r w:rsidRPr="00A72095">
              <w:rPr>
                <w:rFonts w:ascii="Times New Roman" w:hAnsi="Times New Roman"/>
                <w:b/>
                <w:sz w:val="24"/>
                <w:lang w:val="kk-KZ" w:eastAsia="en-US"/>
              </w:rPr>
              <w:t>сх. №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  <w:r w:rsidRPr="00D00CEF">
              <w:rPr>
                <w:rFonts w:ascii="Times New Roman" w:hAnsi="Times New Roman"/>
                <w:b/>
                <w:sz w:val="24"/>
                <w:lang w:val="kk-KZ" w:eastAsia="en-US"/>
              </w:rPr>
              <w:t>5113/09 от 27.04.2020 года</w:t>
            </w:r>
          </w:p>
        </w:tc>
      </w:tr>
      <w:tr w:rsidR="001C20C9" w:rsidRPr="00744431" w:rsidTr="00A81559">
        <w:trPr>
          <w:trHeight w:val="454"/>
        </w:trPr>
        <w:tc>
          <w:tcPr>
            <w:tcW w:w="804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744431" w:rsidRDefault="001C20C9" w:rsidP="007F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744431" w:rsidTr="001E3C82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АССОЦИАЦИИ</w:t>
            </w:r>
          </w:p>
        </w:tc>
      </w:tr>
      <w:tr w:rsidR="001C20C9" w:rsidRPr="00744431" w:rsidTr="00A02AE0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Pr="001E3C82" w:rsidRDefault="001C20C9" w:rsidP="001E3C8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ОЮЛ «Ассоциация «Индустриальные строительные технологии РК» исх. № А-76/9 от 15.04.2020 г.</w:t>
            </w:r>
          </w:p>
        </w:tc>
      </w:tr>
      <w:tr w:rsidR="001C20C9" w:rsidRPr="00744431" w:rsidTr="00A81559">
        <w:trPr>
          <w:trHeight w:val="454"/>
        </w:trPr>
        <w:tc>
          <w:tcPr>
            <w:tcW w:w="804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744431" w:rsidRDefault="001C20C9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ОРГАНИЗАЦИИ</w:t>
            </w:r>
          </w:p>
        </w:tc>
      </w:tr>
      <w:tr w:rsidR="001C20C9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Pr="00744431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КазПласт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исх. № 25 от 26.04.2020 г.</w:t>
            </w:r>
          </w:p>
        </w:tc>
      </w:tr>
      <w:tr w:rsidR="001C20C9" w:rsidRPr="00744431" w:rsidTr="00A81559">
        <w:trPr>
          <w:trHeight w:val="454"/>
        </w:trPr>
        <w:tc>
          <w:tcPr>
            <w:tcW w:w="804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744431" w:rsidTr="009E717B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Pr="00744431" w:rsidRDefault="001C20C9" w:rsidP="002A6A8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ҒЗО «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Алматы стандарт» №033/2020 ИЦ-02 от 13.04.2020 г.</w:t>
            </w:r>
          </w:p>
        </w:tc>
      </w:tr>
      <w:tr w:rsidR="001C20C9" w:rsidRPr="00744431" w:rsidTr="00A81559">
        <w:trPr>
          <w:trHeight w:val="454"/>
        </w:trPr>
        <w:tc>
          <w:tcPr>
            <w:tcW w:w="804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C20C9" w:rsidRPr="00744431" w:rsidRDefault="001C20C9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Pr="00744431" w:rsidRDefault="001C20C9" w:rsidP="0046081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имени аль-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Фараби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1C20C9" w:rsidRPr="00744431" w:rsidTr="00A81559">
        <w:trPr>
          <w:trHeight w:val="454"/>
        </w:trPr>
        <w:tc>
          <w:tcPr>
            <w:tcW w:w="804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C20C9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«Научно-практический центр санитарно-эпидемиологической экспертизы и мониторинга»                                                     РГП на ПХВ «Национальный центр общественного здравоохранения» МЗ РК</w:t>
            </w:r>
          </w:p>
          <w:p w:rsidR="001C20C9" w:rsidRPr="00744431" w:rsidRDefault="001C20C9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-№ 14-20/3416 от 09.04.2020 г.</w:t>
            </w:r>
          </w:p>
        </w:tc>
      </w:tr>
      <w:tr w:rsidR="001C20C9" w:rsidRPr="00744431" w:rsidTr="00A81559">
        <w:trPr>
          <w:trHeight w:val="454"/>
        </w:trPr>
        <w:tc>
          <w:tcPr>
            <w:tcW w:w="804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lang w:eastAsia="en-US"/>
              </w:rPr>
              <w:t>спертизы» КККБТУ МЗ РК по Актюбинской области</w:t>
            </w:r>
          </w:p>
          <w:p w:rsidR="001C20C9" w:rsidRPr="00744431" w:rsidRDefault="001C20C9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18-5/1074 от 23.04.2020 г.</w:t>
            </w:r>
          </w:p>
        </w:tc>
      </w:tr>
      <w:tr w:rsidR="001C20C9" w:rsidRPr="00744431" w:rsidTr="00A81559">
        <w:trPr>
          <w:trHeight w:val="454"/>
        </w:trPr>
        <w:tc>
          <w:tcPr>
            <w:tcW w:w="804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Жамбылской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1C20C9" w:rsidRPr="00744431" w:rsidRDefault="001C20C9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394 от 24.04.2020 г.</w:t>
            </w:r>
          </w:p>
        </w:tc>
      </w:tr>
      <w:tr w:rsidR="001C20C9" w:rsidRPr="00744431" w:rsidTr="00A81559">
        <w:trPr>
          <w:trHeight w:val="454"/>
        </w:trPr>
        <w:tc>
          <w:tcPr>
            <w:tcW w:w="804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C8201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1C20C9" w:rsidRPr="00C8201E" w:rsidRDefault="001C20C9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17/5-1156 от 23.04.2020 г.</w:t>
            </w:r>
          </w:p>
        </w:tc>
      </w:tr>
      <w:tr w:rsidR="001C20C9" w:rsidRPr="000B14DF" w:rsidTr="00A81559">
        <w:trPr>
          <w:trHeight w:val="454"/>
        </w:trPr>
        <w:tc>
          <w:tcPr>
            <w:tcW w:w="804" w:type="dxa"/>
            <w:vAlign w:val="center"/>
          </w:tcPr>
          <w:p w:rsidR="001C20C9" w:rsidRPr="00C8201E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C8201E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C8201E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C8201E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C8201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Павлодарской области</w:t>
            </w:r>
          </w:p>
          <w:p w:rsidR="001C20C9" w:rsidRPr="00C8201E" w:rsidRDefault="001C20C9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24-6-07/1022 от 24.04.2020 г.</w:t>
            </w:r>
          </w:p>
        </w:tc>
      </w:tr>
      <w:tr w:rsidR="001C20C9" w:rsidRPr="000B14DF" w:rsidTr="00A81559">
        <w:trPr>
          <w:trHeight w:val="454"/>
        </w:trPr>
        <w:tc>
          <w:tcPr>
            <w:tcW w:w="804" w:type="dxa"/>
            <w:vAlign w:val="center"/>
          </w:tcPr>
          <w:p w:rsidR="001C20C9" w:rsidRPr="00C8201E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C8201E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D00CE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D00CE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Северо-Казахстанской области</w:t>
            </w:r>
          </w:p>
          <w:p w:rsidR="001C20C9" w:rsidRPr="000B14DF" w:rsidRDefault="001C20C9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01-17/1771 от 23.04.2020 г.</w:t>
            </w:r>
          </w:p>
        </w:tc>
      </w:tr>
      <w:tr w:rsidR="001C20C9" w:rsidRPr="000B14DF" w:rsidTr="00A81559">
        <w:trPr>
          <w:trHeight w:val="454"/>
        </w:trPr>
        <w:tc>
          <w:tcPr>
            <w:tcW w:w="804" w:type="dxa"/>
            <w:vAlign w:val="center"/>
          </w:tcPr>
          <w:p w:rsidR="001C20C9" w:rsidRPr="000B14D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0B14D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0B14D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0B14D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Pr="000B14DF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ТОО «Центр стандартизации и сертификации» исх. № 18-02 от 29.04.2020 г.</w:t>
            </w:r>
          </w:p>
        </w:tc>
      </w:tr>
      <w:tr w:rsidR="001C20C9" w:rsidRPr="000B14DF" w:rsidTr="00A81559">
        <w:trPr>
          <w:trHeight w:val="454"/>
        </w:trPr>
        <w:tc>
          <w:tcPr>
            <w:tcW w:w="804" w:type="dxa"/>
            <w:vAlign w:val="center"/>
          </w:tcPr>
          <w:p w:rsidR="001C20C9" w:rsidRPr="000B14D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0B14D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0B14D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0B14D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Pr="000B14DF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«Противопожарная безопасность» исх. №67 от 22.04.2020 г.</w:t>
            </w:r>
          </w:p>
        </w:tc>
      </w:tr>
      <w:tr w:rsidR="001C20C9" w:rsidRPr="000B14DF" w:rsidTr="00A81559">
        <w:trPr>
          <w:trHeight w:val="454"/>
        </w:trPr>
        <w:tc>
          <w:tcPr>
            <w:tcW w:w="804" w:type="dxa"/>
            <w:vAlign w:val="center"/>
          </w:tcPr>
          <w:p w:rsidR="001C20C9" w:rsidRPr="000B14D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0B14D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0B14DF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C56C2D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</w:p>
        </w:tc>
      </w:tr>
      <w:tr w:rsidR="001C20C9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Pr="0055042C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№05-10/656 от 23.04.2020 г.</w:t>
            </w:r>
          </w:p>
        </w:tc>
      </w:tr>
      <w:tr w:rsidR="001C20C9" w:rsidRPr="0055042C" w:rsidTr="00A81559">
        <w:trPr>
          <w:trHeight w:val="454"/>
        </w:trPr>
        <w:tc>
          <w:tcPr>
            <w:tcW w:w="804" w:type="dxa"/>
            <w:vAlign w:val="center"/>
          </w:tcPr>
          <w:p w:rsidR="001C20C9" w:rsidRPr="0055042C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55042C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55042C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55042C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Pr="0055042C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Западно-Казахстанский филиал №7/154 от 27.04.2020 г.</w:t>
            </w:r>
          </w:p>
        </w:tc>
      </w:tr>
      <w:tr w:rsidR="001C20C9" w:rsidRPr="0055042C" w:rsidTr="00A81559">
        <w:trPr>
          <w:trHeight w:val="454"/>
        </w:trPr>
        <w:tc>
          <w:tcPr>
            <w:tcW w:w="804" w:type="dxa"/>
            <w:vAlign w:val="center"/>
          </w:tcPr>
          <w:p w:rsidR="001C20C9" w:rsidRPr="0055042C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55042C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55042C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55042C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863219" w:rsidTr="00676CB5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«Национальный центр экспертизы и сертификации» Восточно-Казахстанский филиал</w:t>
            </w:r>
          </w:p>
          <w:p w:rsidR="001C20C9" w:rsidRPr="00CD2F95" w:rsidRDefault="001C20C9" w:rsidP="00CD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№149 от 28.04.2020 г.</w:t>
            </w:r>
          </w:p>
        </w:tc>
      </w:tr>
      <w:tr w:rsidR="001C20C9" w:rsidRPr="00863219" w:rsidTr="00A81559">
        <w:trPr>
          <w:trHeight w:val="454"/>
        </w:trPr>
        <w:tc>
          <w:tcPr>
            <w:tcW w:w="804" w:type="dxa"/>
            <w:vAlign w:val="center"/>
          </w:tcPr>
          <w:p w:rsidR="001C20C9" w:rsidRPr="00863219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20C9" w:rsidRPr="00863219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20C9" w:rsidRPr="00744431" w:rsidRDefault="001C20C9" w:rsidP="00CD2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863219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1C20C9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15B12">
              <w:rPr>
                <w:rFonts w:ascii="Times New Roman" w:hAnsi="Times New Roman"/>
                <w:b/>
                <w:sz w:val="24"/>
                <w:lang w:eastAsia="en-US"/>
              </w:rPr>
              <w:t>ТК 55 по стандартизации «Архитектура, градостроительство и строительство» на базе ТОО «Проектная академия KAZGOR»</w:t>
            </w:r>
          </w:p>
          <w:p w:rsidR="001C20C9" w:rsidRPr="00744431" w:rsidRDefault="001C20C9" w:rsidP="00415B12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04ТК-10 от 13.04.2020 г.</w:t>
            </w:r>
          </w:p>
        </w:tc>
      </w:tr>
      <w:tr w:rsidR="001C20C9" w:rsidRPr="00744431" w:rsidTr="00A81559">
        <w:trPr>
          <w:trHeight w:val="454"/>
        </w:trPr>
        <w:tc>
          <w:tcPr>
            <w:tcW w:w="804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C20C9" w:rsidRPr="00744431" w:rsidRDefault="001C20C9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C20C9" w:rsidRPr="00744431" w:rsidTr="00EE3659">
        <w:trPr>
          <w:trHeight w:val="454"/>
        </w:trPr>
        <w:tc>
          <w:tcPr>
            <w:tcW w:w="15452" w:type="dxa"/>
            <w:gridSpan w:val="5"/>
            <w:vAlign w:val="center"/>
          </w:tcPr>
          <w:p w:rsidR="001C20C9" w:rsidRDefault="001C20C9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15B12">
              <w:rPr>
                <w:rFonts w:ascii="Times New Roman" w:hAnsi="Times New Roman"/>
                <w:b/>
                <w:sz w:val="24"/>
                <w:lang w:eastAsia="en-US"/>
              </w:rPr>
              <w:t>ТК 68 по стандартизации «Безопасность и охрана труда» на базе  РГКП «Республиканский научно-исследовательский институт по охране труда Министерства здравоохранения и социального развития Республики Казахстан»</w:t>
            </w:r>
          </w:p>
          <w:p w:rsidR="001C20C9" w:rsidRPr="00744431" w:rsidRDefault="001C20C9" w:rsidP="00415B12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02-16/128 от 28.04.2020 г.</w:t>
            </w:r>
          </w:p>
        </w:tc>
      </w:tr>
      <w:tr w:rsidR="001C20C9" w:rsidRPr="00744431" w:rsidTr="00A81559">
        <w:trPr>
          <w:trHeight w:val="454"/>
        </w:trPr>
        <w:tc>
          <w:tcPr>
            <w:tcW w:w="804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C20C9" w:rsidRPr="00744431" w:rsidRDefault="001C20C9" w:rsidP="00DC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20C9" w:rsidRPr="00744431" w:rsidRDefault="001C20C9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0B14DF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384655" w:rsidRPr="00744431" w:rsidRDefault="00384655" w:rsidP="00384655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Информация о полученных замечаниях:</w:t>
      </w:r>
      <w:r>
        <w:rPr>
          <w:rFonts w:ascii="Times New Roman" w:hAnsi="Times New Roman"/>
          <w:b/>
          <w:sz w:val="24"/>
        </w:rPr>
        <w:t xml:space="preserve">  </w:t>
      </w:r>
    </w:p>
    <w:p w:rsidR="00384655" w:rsidRDefault="00384655" w:rsidP="00384655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отзывов: 32</w:t>
      </w:r>
    </w:p>
    <w:p w:rsidR="00384655" w:rsidRDefault="00384655" w:rsidP="0038465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Из них:</w:t>
      </w:r>
      <w:r>
        <w:rPr>
          <w:rFonts w:ascii="Times New Roman" w:hAnsi="Times New Roman"/>
          <w:bCs/>
          <w:i/>
          <w:iCs/>
          <w:sz w:val="24"/>
        </w:rPr>
        <w:t xml:space="preserve"> без замечаний и предложений: 32</w:t>
      </w:r>
    </w:p>
    <w:p w:rsidR="00384655" w:rsidRDefault="00384655" w:rsidP="0038465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  с замечаниями и предложениями: 0</w:t>
      </w:r>
    </w:p>
    <w:p w:rsidR="00384655" w:rsidRDefault="00384655" w:rsidP="0038465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:rsidR="00384655" w:rsidRDefault="00384655" w:rsidP="0038465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</w:p>
    <w:p w:rsidR="00384655" w:rsidRDefault="00384655" w:rsidP="0038465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принято: </w:t>
      </w:r>
    </w:p>
    <w:p w:rsidR="00384655" w:rsidRDefault="00384655" w:rsidP="0038465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lastRenderedPageBreak/>
        <w:t xml:space="preserve">             не принято: -</w:t>
      </w:r>
    </w:p>
    <w:p w:rsidR="00384655" w:rsidRDefault="00384655" w:rsidP="0038465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84655" w:rsidRDefault="00384655" w:rsidP="0038465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Перечень предприятий, не предоставивших замечания и предложения: </w:t>
      </w:r>
    </w:p>
    <w:p w:rsidR="00723EF1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84655" w:rsidRPr="00744431" w:rsidRDefault="00384655" w:rsidP="000B14D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3EF1" w:rsidRPr="00744431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Генерального директора</w:t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</w:t>
      </w:r>
      <w:r w:rsidRPr="00744431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0B14DF"/>
    <w:sectPr w:rsidR="00723EF1" w:rsidRPr="00723EF1" w:rsidSect="00E004E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DBF"/>
    <w:multiLevelType w:val="hybridMultilevel"/>
    <w:tmpl w:val="5D2E09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02658B"/>
    <w:multiLevelType w:val="hybridMultilevel"/>
    <w:tmpl w:val="4CD28D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41346"/>
    <w:multiLevelType w:val="hybridMultilevel"/>
    <w:tmpl w:val="A736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1687F"/>
    <w:multiLevelType w:val="hybridMultilevel"/>
    <w:tmpl w:val="32429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034135"/>
    <w:multiLevelType w:val="hybridMultilevel"/>
    <w:tmpl w:val="324AD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7677A1"/>
    <w:multiLevelType w:val="hybridMultilevel"/>
    <w:tmpl w:val="1072578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646EB"/>
    <w:rsid w:val="000B14DF"/>
    <w:rsid w:val="000D4EBD"/>
    <w:rsid w:val="00125929"/>
    <w:rsid w:val="00194390"/>
    <w:rsid w:val="001C20C9"/>
    <w:rsid w:val="001C4675"/>
    <w:rsid w:val="001E3C82"/>
    <w:rsid w:val="003837C9"/>
    <w:rsid w:val="00384655"/>
    <w:rsid w:val="003E04E0"/>
    <w:rsid w:val="00415B12"/>
    <w:rsid w:val="004571F5"/>
    <w:rsid w:val="00460817"/>
    <w:rsid w:val="00480F21"/>
    <w:rsid w:val="0055042C"/>
    <w:rsid w:val="00596FE8"/>
    <w:rsid w:val="00681C91"/>
    <w:rsid w:val="00723EF1"/>
    <w:rsid w:val="00863219"/>
    <w:rsid w:val="009A188A"/>
    <w:rsid w:val="00A72095"/>
    <w:rsid w:val="00AD50AE"/>
    <w:rsid w:val="00B77A09"/>
    <w:rsid w:val="00C8201E"/>
    <w:rsid w:val="00CD2F95"/>
    <w:rsid w:val="00D00CEF"/>
    <w:rsid w:val="00DE7EEA"/>
    <w:rsid w:val="00E25857"/>
    <w:rsid w:val="00ED7665"/>
    <w:rsid w:val="00EE77B9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Айжан Танирбердина</cp:lastModifiedBy>
  <cp:revision>22</cp:revision>
  <dcterms:created xsi:type="dcterms:W3CDTF">2020-04-17T16:20:00Z</dcterms:created>
  <dcterms:modified xsi:type="dcterms:W3CDTF">2020-05-25T10:29:00Z</dcterms:modified>
</cp:coreProperties>
</file>